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E1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中国人民银行清算总中心2026年X86服务器及网络设备采购/包1中标结果公告</w:t>
      </w:r>
    </w:p>
    <w:p w14:paraId="1E5B32D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rPr>
          <w:rStyle w:val="12"/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15C1512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一、项目编号：0733-26162292/1</w:t>
      </w:r>
    </w:p>
    <w:p w14:paraId="175285F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二、项目名称：中国人民银行清算总中心2026年X86服务器及网络设备采购</w:t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/包1</w:t>
      </w:r>
    </w:p>
    <w:p w14:paraId="547FBC8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三、中标（成交）信息</w:t>
      </w:r>
    </w:p>
    <w:p w14:paraId="7243EC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供应商名称：北京可利邦信息技术股份有限公司</w:t>
      </w:r>
    </w:p>
    <w:p w14:paraId="7E36D9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供应商地址：北京市房山区长阳万兴路86号B座11号</w:t>
      </w:r>
    </w:p>
    <w:p w14:paraId="78DA861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中标（成交）金额：5,768,000.00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</w:p>
    <w:p w14:paraId="63A1A2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评审得分：98.86</w:t>
      </w:r>
    </w:p>
    <w:p w14:paraId="73692AFA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主要标的信息</w:t>
      </w:r>
    </w:p>
    <w:p w14:paraId="62B8A1E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名称：中国人民银行清算总中心2026年X86服务器及网络设备采购/包1</w:t>
      </w:r>
    </w:p>
    <w:p w14:paraId="5629C40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服务范围：具体内容详见招标文件第四章技术服务需求</w:t>
      </w:r>
    </w:p>
    <w:p w14:paraId="6881968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服务要求：具体内容详见招标文件第四章技术服务需求</w:t>
      </w:r>
    </w:p>
    <w:p w14:paraId="015D14B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服务时间：具体内容详见招标文件第四章技术服务需求</w:t>
      </w:r>
    </w:p>
    <w:p w14:paraId="2E8BA3E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服务标准：具体内容详见招标文件第四章技术服务需求</w:t>
      </w:r>
    </w:p>
    <w:p w14:paraId="70947F3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五、评审专家名单：</w:t>
      </w:r>
    </w:p>
    <w:p w14:paraId="2D3BA45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张龙生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张少杰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王永强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姚冶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马丁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谢益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12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王东</w:t>
      </w:r>
    </w:p>
    <w:p w14:paraId="751722F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六、代理服务收费标准及金额：</w:t>
      </w:r>
    </w:p>
    <w:p w14:paraId="47E3C9B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本项目代理费总金额：4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56万元（人民币）</w:t>
      </w:r>
    </w:p>
    <w:p w14:paraId="1AD622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本项目代理费收费标准：参照原计价格[2002]1980号、发改办价格[2003]857号文件规定的服务费标准下浮30%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 w14:paraId="717052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bookmarkStart w:id="0" w:name="_GoBack"/>
      <w:bookmarkEnd w:id="0"/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七、公告期限</w:t>
      </w:r>
    </w:p>
    <w:p w14:paraId="36E9A64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自本公告发布之日起1个工作日。</w:t>
      </w:r>
    </w:p>
    <w:p w14:paraId="20BF7AE0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其它补充事宜</w:t>
      </w:r>
    </w:p>
    <w:p w14:paraId="04AC836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无/</w:t>
      </w:r>
    </w:p>
    <w:p w14:paraId="53C721D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九、凡对本次公告内容提出询问，请按以下方式联系</w:t>
      </w:r>
    </w:p>
    <w:p w14:paraId="2A9631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1.采购人信息</w:t>
      </w:r>
    </w:p>
    <w:p w14:paraId="1C9393E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名 称：中国人民银行清算总中心　　　　　</w:t>
      </w:r>
    </w:p>
    <w:p w14:paraId="1BAF280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地址：</w:t>
      </w:r>
      <w:r>
        <w:rPr>
          <w:rFonts w:ascii="宋体" w:hAnsi="宋体" w:cs="宋体"/>
          <w:kern w:val="0"/>
          <w:sz w:val="24"/>
        </w:rPr>
        <w:t>北京市海淀区阜成路18号华融大厦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　　　　　　　　</w:t>
      </w:r>
    </w:p>
    <w:p w14:paraId="30D898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联系方式：</w:t>
      </w:r>
      <w:r>
        <w:rPr>
          <w:rFonts w:ascii="宋体" w:eastAsia="宋体" w:cs="Arial"/>
        </w:rPr>
        <w:t>朱女士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，010-68401760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　　　　　　</w:t>
      </w:r>
    </w:p>
    <w:p w14:paraId="32B2ACB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2.采购代理机构信息</w:t>
      </w:r>
    </w:p>
    <w:p w14:paraId="7B0280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名 称：中信国际招标有限公司　　　　　　　　　　</w:t>
      </w:r>
    </w:p>
    <w:p w14:paraId="2A44DE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地　址：北京市朝阳区东三环中路59号楼18层180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室　　　　　　　　　　　　　　　　　　　　　</w:t>
      </w:r>
    </w:p>
    <w:p w14:paraId="397433F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cs="宋体" w:eastAsiaTheme="minorEastAsia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/>
          <w:sz w:val="24"/>
        </w:rPr>
        <w:t>罗慧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ascii="宋体" w:hAnsi="宋体" w:cs="宋体"/>
          <w:kern w:val="0"/>
          <w:sz w:val="24"/>
        </w:rPr>
        <w:t>010-87945198-605</w:t>
      </w:r>
      <w:r>
        <w:rPr>
          <w:rFonts w:hint="eastAsia" w:ascii="宋体" w:hAnsi="宋体" w:cs="宋体"/>
          <w:kern w:val="0"/>
          <w:sz w:val="24"/>
          <w:lang w:eastAsia="zh-CN"/>
        </w:rPr>
        <w:t>，luohui@ck.citic.com</w:t>
      </w:r>
    </w:p>
    <w:p w14:paraId="730374F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项目联系方式</w:t>
      </w:r>
    </w:p>
    <w:p w14:paraId="7399B6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项目联系人：</w:t>
      </w:r>
      <w:r>
        <w:rPr>
          <w:rFonts w:hint="eastAsia" w:ascii="宋体" w:hAnsi="宋体"/>
          <w:sz w:val="24"/>
        </w:rPr>
        <w:t>罗慧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　　</w:t>
      </w:r>
    </w:p>
    <w:p w14:paraId="3BA015B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电      话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</w:t>
      </w:r>
      <w:r>
        <w:rPr>
          <w:rFonts w:ascii="宋体" w:hAnsi="宋体" w:cs="宋体"/>
          <w:kern w:val="0"/>
          <w:sz w:val="24"/>
        </w:rPr>
        <w:t>010-87945198-605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　　　</w:t>
      </w:r>
    </w:p>
    <w:p w14:paraId="3BF2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990F8"/>
    <w:multiLevelType w:val="singleLevel"/>
    <w:tmpl w:val="CA1990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39F1EF"/>
    <w:multiLevelType w:val="singleLevel"/>
    <w:tmpl w:val="4F39F1E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3C4F"/>
    <w:rsid w:val="00D809F1"/>
    <w:rsid w:val="0FBC38A6"/>
    <w:rsid w:val="15597637"/>
    <w:rsid w:val="17E05DED"/>
    <w:rsid w:val="1DB32823"/>
    <w:rsid w:val="1EC975DB"/>
    <w:rsid w:val="1F070103"/>
    <w:rsid w:val="21EF0B74"/>
    <w:rsid w:val="233C3B65"/>
    <w:rsid w:val="249C54E4"/>
    <w:rsid w:val="2D216834"/>
    <w:rsid w:val="2D79041E"/>
    <w:rsid w:val="2E4C0480"/>
    <w:rsid w:val="2FF67B04"/>
    <w:rsid w:val="31D35FAB"/>
    <w:rsid w:val="340C420D"/>
    <w:rsid w:val="37DE5A4E"/>
    <w:rsid w:val="43D6030F"/>
    <w:rsid w:val="44894F93"/>
    <w:rsid w:val="46773AEC"/>
    <w:rsid w:val="4C39729F"/>
    <w:rsid w:val="517A013D"/>
    <w:rsid w:val="5290268C"/>
    <w:rsid w:val="57CF6D09"/>
    <w:rsid w:val="5D804D2D"/>
    <w:rsid w:val="5E281102"/>
    <w:rsid w:val="5E39312E"/>
    <w:rsid w:val="5FD72BFF"/>
    <w:rsid w:val="60355C78"/>
    <w:rsid w:val="65136487"/>
    <w:rsid w:val="671309C0"/>
    <w:rsid w:val="6AA61B4B"/>
    <w:rsid w:val="7397214D"/>
    <w:rsid w:val="773F135E"/>
    <w:rsid w:val="782D565A"/>
    <w:rsid w:val="78583A3F"/>
    <w:rsid w:val="7B6E2211"/>
    <w:rsid w:val="7EEE5663"/>
    <w:rsid w:val="7FE6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bCs/>
      <w:kern w:val="44"/>
      <w:sz w:val="36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99"/>
    <w:rPr>
      <w:rFonts w:ascii="宋体" w:hAnsi="宋体"/>
      <w:kern w:val="0"/>
    </w:rPr>
  </w:style>
  <w:style w:type="paragraph" w:styleId="4">
    <w:name w:val="Body Text"/>
    <w:basedOn w:val="1"/>
    <w:next w:val="1"/>
    <w:qFormat/>
    <w:uiPriority w:val="0"/>
    <w:rPr>
      <w:kern w:val="0"/>
      <w:sz w:val="24"/>
    </w:rPr>
  </w:style>
  <w:style w:type="paragraph" w:styleId="5">
    <w:name w:val="Body Text Indent"/>
    <w:basedOn w:val="1"/>
    <w:next w:val="6"/>
    <w:semiHidden/>
    <w:qFormat/>
    <w:uiPriority w:val="0"/>
    <w:pPr>
      <w:spacing w:after="156"/>
      <w:ind w:firstLine="480"/>
    </w:pPr>
    <w:rPr>
      <w:kern w:val="0"/>
      <w:sz w:val="24"/>
    </w:rPr>
  </w:style>
  <w:style w:type="paragraph" w:styleId="6">
    <w:name w:val="envelope return"/>
    <w:basedOn w:val="1"/>
    <w:next w:val="5"/>
    <w:semiHidden/>
    <w:qFormat/>
    <w:uiPriority w:val="0"/>
    <w:pPr>
      <w:widowControl/>
      <w:snapToGrid w:val="0"/>
      <w:spacing w:line="360" w:lineRule="auto"/>
      <w:jc w:val="left"/>
    </w:pPr>
    <w:rPr>
      <w:rFonts w:ascii="Arial" w:hAnsi="Arial" w:cs="Arial"/>
      <w:kern w:val="0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next w:val="4"/>
    <w:semiHidden/>
    <w:qFormat/>
    <w:uiPriority w:val="99"/>
    <w:pPr>
      <w:spacing w:line="360" w:lineRule="auto"/>
      <w:ind w:firstLine="482"/>
    </w:pPr>
    <w:rPr>
      <w:b/>
    </w:rPr>
  </w:style>
  <w:style w:type="paragraph" w:styleId="9">
    <w:name w:val="Body Text First Indent 2"/>
    <w:basedOn w:val="5"/>
    <w:next w:val="8"/>
    <w:semiHidden/>
    <w:qFormat/>
    <w:uiPriority w:val="0"/>
    <w:pPr>
      <w:spacing w:before="100" w:beforeAutospacing="1" w:after="100" w:afterAutospacing="1" w:line="360" w:lineRule="auto"/>
      <w:ind w:left="420" w:leftChars="200" w:firstLine="420" w:firstLineChars="200"/>
    </w:pPr>
    <w:rPr>
      <w:kern w:val="2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样式 小四21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Arial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1071</Characters>
  <Lines>0</Lines>
  <Paragraphs>0</Paragraphs>
  <TotalTime>3</TotalTime>
  <ScaleCrop>false</ScaleCrop>
  <LinksUpToDate>false</LinksUpToDate>
  <CharactersWithSpaces>1135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2025-07-04T08:39:00Z</dcterms:created>
  <dc:creator>yzc</dc:creator>
  <cp:lastModifiedBy>罗慧</cp:lastModifiedBy>
  <cp:lastPrinted>2025-07-07T00:45:00Z</cp:lastPrinted>
  <dcterms:modified xsi:type="dcterms:W3CDTF">2026-06-25T09:06:01Z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C22539B8B7CB48E8A4F84817513AC0F4</vt:lpwstr>
  </property>
  <property fmtid="{D5CDD505-2E9C-101B-9397-08002B2CF9AE}" pid="4" name="KSOTemplateDocerSaveRecord">
    <vt:lpwstr>eyJoZGlkIjoiODM3ZjRiYjUyMTQ2ODVmYmY0ZDc0YTQ2YzU2NWUxMWMiLCJ1c2VySWQiOiIxMDE3NjIwMTgwIn0=</vt:lpwstr>
  </property>
</Properties>
</file>